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43F6" w14:textId="77777777" w:rsidR="00617B94" w:rsidRDefault="00617B94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p w14:paraId="76201592" w14:textId="7DE50582" w:rsidR="00617B94" w:rsidRDefault="00617B94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 w:rsidRPr="00617B94">
        <w:rPr>
          <w:rFonts w:ascii="Arial" w:hAnsi="Arial"/>
          <w:b/>
          <w:caps/>
          <w:color w:val="00B0F0"/>
          <w:sz w:val="28"/>
          <w:szCs w:val="28"/>
          <w:lang w:bidi="de-DE"/>
        </w:rPr>
        <w:t>Checkliste „Bohrmaschine“: Haben Ihre Kollegen den kleinen Kraftprotz stets sicher im Griff?</w:t>
      </w:r>
    </w:p>
    <w:p w14:paraId="775F173E" w14:textId="77777777" w:rsidR="00617B94" w:rsidRDefault="00617B94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tbl>
      <w:tblPr>
        <w:tblW w:w="89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7130"/>
        <w:gridCol w:w="906"/>
        <w:gridCol w:w="906"/>
      </w:tblGrid>
      <w:tr w:rsidR="00ED5949" w:rsidRPr="00ED5949" w14:paraId="2D55EC72" w14:textId="77777777" w:rsidTr="00B43D9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D5F9409" w14:textId="14A9DDB7" w:rsidR="00ED5949" w:rsidRPr="00ED5949" w:rsidRDefault="00617B94" w:rsidP="00B43D9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Allgemeines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6BEEA5E" w14:textId="77777777" w:rsidR="00ED5949" w:rsidRPr="00ED5949" w:rsidRDefault="00ED5949" w:rsidP="00B43D9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53214D4" w14:textId="77777777" w:rsidR="00ED5949" w:rsidRPr="00ED5949" w:rsidRDefault="00ED5949" w:rsidP="00B43D9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Nein</w:t>
            </w:r>
          </w:p>
        </w:tc>
      </w:tr>
      <w:tr w:rsidR="00CB6544" w:rsidRPr="00ED5949" w14:paraId="53044FB9" w14:textId="77777777" w:rsidTr="00EA0E04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45CACAD" w14:textId="12CEDF66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Wurden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die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Mitarbeiter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im</w:t>
            </w:r>
            <w:r w:rsidRPr="00617B94">
              <w:rPr>
                <w:spacing w:val="8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Umgang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mit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Bohrmaschinen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unterwiesen?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2594BD5" w14:textId="6DA87C5F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6BEDBD5" w14:textId="7C328F9C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6E914C86" w14:textId="77777777" w:rsidTr="00EA0E04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77358C7" w14:textId="7AB5A23B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</w:t>
            </w:r>
            <w:r w:rsidRPr="00617B94">
              <w:rPr>
                <w:spacing w:val="19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der</w:t>
            </w:r>
            <w:r w:rsidRPr="00617B94">
              <w:rPr>
                <w:spacing w:val="19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Bohrmaschinenbestand</w:t>
            </w:r>
            <w:r w:rsidRPr="00617B94">
              <w:rPr>
                <w:spacing w:val="19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regelmäßig</w:t>
            </w:r>
            <w:r w:rsidRPr="00617B94">
              <w:rPr>
                <w:spacing w:val="19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auf</w:t>
            </w:r>
            <w:r w:rsidRPr="00617B94">
              <w:rPr>
                <w:spacing w:val="1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Vollständigkeit</w:t>
            </w:r>
            <w:r w:rsidRPr="00617B94">
              <w:rPr>
                <w:spacing w:val="19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und</w:t>
            </w:r>
            <w:r w:rsidRPr="00617B94">
              <w:rPr>
                <w:spacing w:val="2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Funktion</w:t>
            </w:r>
            <w:r w:rsidRPr="00617B94">
              <w:rPr>
                <w:spacing w:val="19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geprüft?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F21ABB3" w14:textId="301F99D3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9627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9C4D0F6" w14:textId="4C963535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35865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1697E90F" w14:textId="77777777" w:rsidTr="00EA0E04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731A4BE" w14:textId="7FB30645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Wurden</w:t>
            </w:r>
            <w:r w:rsidRPr="00617B94">
              <w:rPr>
                <w:spacing w:val="12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mithilfe</w:t>
            </w:r>
            <w:r w:rsidRPr="00617B94">
              <w:rPr>
                <w:spacing w:val="1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der</w:t>
            </w:r>
            <w:r w:rsidRPr="00617B94">
              <w:rPr>
                <w:spacing w:val="1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Bedienungsanleitungen</w:t>
            </w:r>
            <w:r w:rsidRPr="00617B94">
              <w:rPr>
                <w:spacing w:val="12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die</w:t>
            </w:r>
            <w:r w:rsidRPr="00617B94">
              <w:rPr>
                <w:spacing w:val="1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verbaute</w:t>
            </w:r>
            <w:r w:rsidRPr="00617B94">
              <w:rPr>
                <w:spacing w:val="1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Sicherheitstechnik</w:t>
            </w:r>
            <w:r w:rsidRPr="00617B94">
              <w:rPr>
                <w:spacing w:val="1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und</w:t>
            </w:r>
            <w:r w:rsidRPr="00617B94">
              <w:rPr>
                <w:spacing w:val="12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deren</w:t>
            </w:r>
            <w:r w:rsidRPr="00617B94">
              <w:rPr>
                <w:spacing w:val="-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Wirkweise</w:t>
            </w:r>
            <w:r w:rsidRPr="00617B94">
              <w:rPr>
                <w:spacing w:val="13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vermittelt?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689F4CD" w14:textId="5BB8A98B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9581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58125E8" w14:textId="4071649D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8299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74C2C08E" w14:textId="77777777" w:rsidTr="00EA0E04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CD4ABA1" w14:textId="4F463EBF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Werden</w:t>
            </w:r>
            <w:r w:rsidRPr="00617B94">
              <w:rPr>
                <w:spacing w:val="15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Mängel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umgehend</w:t>
            </w:r>
            <w:r w:rsidRPr="00617B94">
              <w:rPr>
                <w:spacing w:val="15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der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Führungskraft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gemeldet?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5C92EC1" w14:textId="57935C3B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024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2139833" w14:textId="1D80BEDB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9192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0C730797" w14:textId="77777777" w:rsidTr="00EA0E04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E61F44E" w14:textId="7CD847F0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Werden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Bohrmaschinen</w:t>
            </w:r>
            <w:r w:rsidRPr="00617B94">
              <w:rPr>
                <w:spacing w:val="8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mit</w:t>
            </w:r>
            <w:r w:rsidRPr="00617B94">
              <w:rPr>
                <w:spacing w:val="8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fehlender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Sicherheitstechnik</w:t>
            </w:r>
            <w:r w:rsidRPr="00617B94">
              <w:rPr>
                <w:spacing w:val="8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oder</w:t>
            </w:r>
            <w:r w:rsidRPr="00617B94">
              <w:rPr>
                <w:spacing w:val="8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beschädigten</w:t>
            </w:r>
            <w:r w:rsidRPr="00617B94">
              <w:rPr>
                <w:spacing w:val="8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Kabeln</w:t>
            </w:r>
            <w:r w:rsidRPr="00617B94">
              <w:rPr>
                <w:spacing w:val="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sofort</w:t>
            </w:r>
            <w:r w:rsidRPr="00617B94">
              <w:rPr>
                <w:spacing w:val="8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ausgetauscht?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EE643C1" w14:textId="56571548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1768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2C220DA" w14:textId="17630BCF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316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6EF18A07" w14:textId="77777777" w:rsidTr="00EA0E04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3F6EEC4" w14:textId="6AB93449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Ist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sichergestellt,</w:t>
            </w:r>
            <w:r w:rsidRPr="00617B94">
              <w:rPr>
                <w:spacing w:val="5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dass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Reparaturen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nur</w:t>
            </w:r>
            <w:r w:rsidRPr="00617B94">
              <w:rPr>
                <w:spacing w:val="17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von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beauftragten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und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unterwiesenen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Personen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durchgeführt</w:t>
            </w:r>
            <w:r w:rsidRPr="00617B94">
              <w:rPr>
                <w:spacing w:val="16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werden?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332B6E9" w14:textId="6FE68D7B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456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B9FDD16" w14:textId="26051E3C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356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43492441" w14:textId="77777777" w:rsidR="00ED5949" w:rsidRPr="00ED5949" w:rsidRDefault="00ED5949" w:rsidP="00ED5949">
      <w:pPr>
        <w:pStyle w:val="StandardOffice"/>
        <w:rPr>
          <w:rFonts w:cs="Arial"/>
        </w:rPr>
      </w:pPr>
    </w:p>
    <w:tbl>
      <w:tblPr>
        <w:tblW w:w="89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7130"/>
        <w:gridCol w:w="906"/>
        <w:gridCol w:w="906"/>
      </w:tblGrid>
      <w:tr w:rsidR="00617B94" w:rsidRPr="00ED5949" w14:paraId="11480CA8" w14:textId="77777777" w:rsidTr="00CA1FE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371ADFA" w14:textId="7EE7FFD4" w:rsidR="00617B94" w:rsidRPr="00ED5949" w:rsidRDefault="00617B94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Vor dem Bohren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B2C132F" w14:textId="77777777" w:rsidR="00617B94" w:rsidRPr="00ED5949" w:rsidRDefault="00617B94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4E8C7DC" w14:textId="77777777" w:rsidR="00617B94" w:rsidRPr="00ED5949" w:rsidRDefault="00617B94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Nein</w:t>
            </w:r>
          </w:p>
        </w:tc>
      </w:tr>
      <w:tr w:rsidR="00CB6544" w:rsidRPr="00ED5949" w14:paraId="70915E8F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41A3252" w14:textId="2D8714BE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5"/>
                <w:sz w:val="22"/>
                <w:szCs w:val="22"/>
              </w:rPr>
              <w:t>Werden</w:t>
            </w:r>
            <w:r w:rsidRPr="00617B94">
              <w:rPr>
                <w:spacing w:val="-12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die</w:t>
            </w:r>
            <w:r w:rsidRPr="00617B94">
              <w:rPr>
                <w:spacing w:val="-11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Bohrmaschine</w:t>
            </w:r>
            <w:r w:rsidRPr="00617B94">
              <w:rPr>
                <w:spacing w:val="-11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und</w:t>
            </w:r>
            <w:r w:rsidRPr="00617B94">
              <w:rPr>
                <w:spacing w:val="-11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das</w:t>
            </w:r>
            <w:r w:rsidRPr="00617B94">
              <w:rPr>
                <w:spacing w:val="-16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Anschlusskabel</w:t>
            </w:r>
            <w:r w:rsidRPr="00617B94">
              <w:rPr>
                <w:spacing w:val="-10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vor</w:t>
            </w:r>
            <w:r w:rsidRPr="00617B94">
              <w:rPr>
                <w:spacing w:val="-11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jedem</w:t>
            </w:r>
            <w:r w:rsidRPr="00617B94">
              <w:rPr>
                <w:spacing w:val="-10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Einsatz</w:t>
            </w:r>
            <w:r w:rsidRPr="00617B94">
              <w:rPr>
                <w:spacing w:val="-10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auf</w:t>
            </w:r>
            <w:r w:rsidRPr="00617B94">
              <w:rPr>
                <w:spacing w:val="-10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w w:val="95"/>
                <w:sz w:val="22"/>
                <w:szCs w:val="22"/>
              </w:rPr>
              <w:t>Mängel</w:t>
            </w:r>
            <w:r w:rsidRPr="00617B94">
              <w:rPr>
                <w:spacing w:val="-10"/>
                <w:w w:val="95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5"/>
                <w:sz w:val="22"/>
                <w:szCs w:val="22"/>
              </w:rPr>
              <w:t>geprüft?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C092A7C" w14:textId="2958B3CC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813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6AFC7D1" w14:textId="67045B3B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900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39B5CE6B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3E598A6" w14:textId="00210E9C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</w:t>
            </w:r>
            <w:r w:rsidRPr="00617B94">
              <w:rPr>
                <w:spacing w:val="-7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vor</w:t>
            </w:r>
            <w:r w:rsidRPr="00617B94">
              <w:rPr>
                <w:spacing w:val="-4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dem</w:t>
            </w:r>
            <w:r w:rsidRPr="00617B94">
              <w:rPr>
                <w:spacing w:val="-5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Einspannen</w:t>
            </w:r>
            <w:r w:rsidRPr="00617B94">
              <w:rPr>
                <w:spacing w:val="-4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des</w:t>
            </w:r>
            <w:r w:rsidRPr="00617B94">
              <w:rPr>
                <w:spacing w:val="-4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Bohrers</w:t>
            </w:r>
            <w:r w:rsidRPr="00617B94">
              <w:rPr>
                <w:spacing w:val="-5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der</w:t>
            </w:r>
            <w:r w:rsidRPr="00617B94">
              <w:rPr>
                <w:spacing w:val="-4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Netzstecker</w:t>
            </w:r>
            <w:r w:rsidRPr="00617B94">
              <w:rPr>
                <w:spacing w:val="-4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gezogen?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A1DE627" w14:textId="0F852685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1812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8135BCF" w14:textId="2F4160DE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2388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39BEA54C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EBCBDE2" w14:textId="42B544E8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</w:t>
            </w:r>
            <w:r w:rsidRPr="00617B94">
              <w:rPr>
                <w:spacing w:val="-1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kontrolliert,</w:t>
            </w:r>
            <w:r w:rsidRPr="00617B94">
              <w:rPr>
                <w:spacing w:val="-7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ob</w:t>
            </w:r>
            <w:r w:rsidRPr="00617B94">
              <w:rPr>
                <w:spacing w:val="-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der</w:t>
            </w:r>
            <w:r w:rsidRPr="00617B94">
              <w:rPr>
                <w:spacing w:val="-5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Bohrer</w:t>
            </w:r>
            <w:r w:rsidRPr="00617B94">
              <w:rPr>
                <w:spacing w:val="-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fest</w:t>
            </w:r>
            <w:r w:rsidRPr="00617B94">
              <w:rPr>
                <w:spacing w:val="-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im</w:t>
            </w:r>
            <w:r w:rsidRPr="00617B94">
              <w:rPr>
                <w:spacing w:val="-5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Bohrfutter</w:t>
            </w:r>
            <w:r w:rsidRPr="00617B94">
              <w:rPr>
                <w:spacing w:val="-6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eingespannt</w:t>
            </w:r>
            <w:r w:rsidRPr="00617B94">
              <w:rPr>
                <w:spacing w:val="-6"/>
                <w:sz w:val="22"/>
                <w:szCs w:val="22"/>
              </w:rPr>
              <w:t xml:space="preserve"> </w:t>
            </w:r>
            <w:r w:rsidRPr="00617B94">
              <w:rPr>
                <w:spacing w:val="-4"/>
                <w:w w:val="90"/>
                <w:sz w:val="22"/>
                <w:szCs w:val="22"/>
              </w:rPr>
              <w:t>ist?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9CD46DD" w14:textId="5FF17571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54143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3247C3A" w14:textId="6505A2F3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8430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15E6C8C5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1D8217C" w14:textId="7946CC4A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Ist</w:t>
            </w:r>
            <w:r w:rsidRPr="00617B94">
              <w:rPr>
                <w:spacing w:val="2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der</w:t>
            </w:r>
            <w:r w:rsidRPr="00617B94">
              <w:rPr>
                <w:spacing w:val="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Bohrfutterschlüssel</w:t>
            </w:r>
            <w:r w:rsidRPr="00617B94">
              <w:rPr>
                <w:spacing w:val="2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abgezogen?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B8979D3" w14:textId="238F8CCE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4937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4135D16" w14:textId="27C37B92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59192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01E99E26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1B0F4BF" w14:textId="33E60D59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Werden</w:t>
            </w:r>
            <w:r w:rsidRPr="00617B94">
              <w:rPr>
                <w:spacing w:val="-4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eine</w:t>
            </w:r>
            <w:r w:rsidRPr="00617B94">
              <w:rPr>
                <w:spacing w:val="-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Schutzbrille</w:t>
            </w:r>
            <w:r w:rsidRPr="00617B94">
              <w:rPr>
                <w:spacing w:val="-3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und</w:t>
            </w:r>
            <w:r w:rsidRPr="00617B94">
              <w:rPr>
                <w:spacing w:val="-4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Gehörschutz</w:t>
            </w:r>
            <w:r w:rsidRPr="00617B94">
              <w:rPr>
                <w:spacing w:val="-3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angezogen?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CAA32A9" w14:textId="7CC36C83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68952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86626C0" w14:textId="5C11EA7B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4325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0F415775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A64B7CC" w14:textId="205D7541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</w:t>
            </w:r>
            <w:r w:rsidRPr="00617B94">
              <w:rPr>
                <w:spacing w:val="9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Schmuck</w:t>
            </w:r>
            <w:r w:rsidRPr="00617B94">
              <w:rPr>
                <w:spacing w:val="1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abgelegt</w:t>
            </w:r>
            <w:r w:rsidRPr="00617B94">
              <w:rPr>
                <w:spacing w:val="1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und</w:t>
            </w:r>
            <w:r w:rsidRPr="00617B94">
              <w:rPr>
                <w:spacing w:val="9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werden</w:t>
            </w:r>
            <w:r w:rsidRPr="00617B94">
              <w:rPr>
                <w:spacing w:val="1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lange</w:t>
            </w:r>
            <w:r w:rsidRPr="00617B94">
              <w:rPr>
                <w:spacing w:val="10"/>
                <w:sz w:val="22"/>
                <w:szCs w:val="22"/>
              </w:rPr>
              <w:t xml:space="preserve"> </w:t>
            </w:r>
            <w:r w:rsidRPr="00617B94">
              <w:rPr>
                <w:w w:val="90"/>
                <w:sz w:val="22"/>
                <w:szCs w:val="22"/>
              </w:rPr>
              <w:t>Haare</w:t>
            </w:r>
            <w:r w:rsidRPr="00617B94">
              <w:rPr>
                <w:spacing w:val="9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zusammengebunden?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4EBFC76" w14:textId="54EB651F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134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C40DBE8" w14:textId="6E2C90D5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6723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63057312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0A88F64" w14:textId="2D363548" w:rsidR="00CB6544" w:rsidRPr="00617B94" w:rsidRDefault="00CB6544" w:rsidP="00CB6544">
            <w:pPr>
              <w:pStyle w:val="Listenabsatz"/>
              <w:widowControl w:val="0"/>
              <w:numPr>
                <w:ilvl w:val="0"/>
                <w:numId w:val="23"/>
              </w:numPr>
              <w:tabs>
                <w:tab w:val="left" w:pos="676"/>
                <w:tab w:val="left" w:pos="677"/>
                <w:tab w:val="left" w:pos="9274"/>
                <w:tab w:val="left" w:pos="9768"/>
              </w:tabs>
              <w:autoSpaceDE w:val="0"/>
              <w:autoSpaceDN w:val="0"/>
              <w:spacing w:before="185" w:after="0" w:line="240" w:lineRule="auto"/>
              <w:contextualSpacing w:val="0"/>
              <w:rPr>
                <w:rFonts w:ascii="Arial" w:hAnsi="Arial"/>
              </w:rPr>
            </w:pPr>
            <w:r w:rsidRPr="00617B94">
              <w:rPr>
                <w:rFonts w:ascii="Arial" w:eastAsia="Symbol" w:hAnsi="Arial" w:cs="Times New Roman"/>
                <w:w w:val="90"/>
                <w:lang w:eastAsia="zh-CN" w:bidi="hi-IN"/>
              </w:rPr>
              <w:t>Wird enganliegende Kleidung getragen?</w:t>
            </w:r>
            <w:r w:rsidRPr="00617B94">
              <w:tab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D91CA4A" w14:textId="4769EA07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8985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D0A665B" w14:textId="7FA33EE0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2466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09BF0040" w14:textId="77777777" w:rsidTr="002A395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6A71629" w14:textId="0B52D5DA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 ohne Handschuhe</w:t>
            </w:r>
            <w:r w:rsidRPr="00617B94">
              <w:rPr>
                <w:spacing w:val="-1"/>
                <w:w w:val="90"/>
                <w:sz w:val="22"/>
                <w:szCs w:val="22"/>
              </w:rPr>
              <w:t xml:space="preserve"> </w:t>
            </w:r>
            <w:r w:rsidRPr="00617B94">
              <w:rPr>
                <w:spacing w:val="-2"/>
                <w:w w:val="90"/>
                <w:sz w:val="22"/>
                <w:szCs w:val="22"/>
              </w:rPr>
              <w:t>gearbeitet?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30A184F" w14:textId="1EFCB1A7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073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5535A61" w14:textId="69CD1C64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256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617B94" w:rsidRPr="00ED5949" w14:paraId="1BC24D7C" w14:textId="77777777" w:rsidTr="00CA1FE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1EEF9D0" w14:textId="71833F14" w:rsidR="00617B94" w:rsidRPr="00964B69" w:rsidRDefault="00617B94" w:rsidP="00617B94">
            <w:pPr>
              <w:spacing w:line="290" w:lineRule="auto"/>
              <w:rPr>
                <w:w w:val="90"/>
                <w:sz w:val="20"/>
              </w:rPr>
            </w:pPr>
            <w:r w:rsidRPr="00617B94">
              <w:rPr>
                <w:rFonts w:ascii="Arial" w:hAnsi="Arial"/>
                <w:b/>
                <w:sz w:val="24"/>
                <w:szCs w:val="24"/>
              </w:rPr>
              <w:t>Beim Bohren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7F2821E" w14:textId="6B2F3168" w:rsidR="00617B94" w:rsidRPr="00ED5949" w:rsidRDefault="00617B94" w:rsidP="00617B9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D76A5C6" w14:textId="633CE8FB" w:rsidR="00617B94" w:rsidRPr="00ED5949" w:rsidRDefault="00617B94" w:rsidP="00617B9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Nein</w:t>
            </w:r>
          </w:p>
        </w:tc>
      </w:tr>
      <w:tr w:rsidR="00CB6544" w:rsidRPr="00ED5949" w14:paraId="7EA19884" w14:textId="77777777" w:rsidTr="004E010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ADA16AE" w14:textId="5B76549D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rPr>
                <w:w w:val="90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 die Bohrmaschine mit beiden Händen gehalten und ist der zweite Handgriff montiert?</w:t>
            </w:r>
          </w:p>
          <w:p w14:paraId="4A3937E2" w14:textId="449EC65F" w:rsidR="00CB6544" w:rsidRPr="00617B94" w:rsidRDefault="00CB6544" w:rsidP="00CB6544">
            <w:pPr>
              <w:pStyle w:val="StandardPapyrus"/>
              <w:spacing w:line="290" w:lineRule="auto"/>
              <w:ind w:firstLine="0"/>
              <w:jc w:val="left"/>
              <w:rPr>
                <w:w w:val="9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021B1F8" w14:textId="115A8700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12645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7B53AE7" w14:textId="00D7AFE0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1717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437C9E45" w14:textId="77777777" w:rsidTr="004E010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58A6583" w14:textId="111F967A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rPr>
                <w:w w:val="90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 darauf geachtet, die Bohrmaschine möglichst nicht stark seitlich versetzt zum Körper zu halten, um stark abgewinkelte Handgelenke zu vermeiden?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96528FB" w14:textId="52BD6E6D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59424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8E20F94" w14:textId="76E9ADDD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8112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3AC8945B" w14:textId="77777777" w:rsidTr="004E010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FBA1228" w14:textId="3DFA0538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Wird auf eine sichere Kabelführung geachtet?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05788BC" w14:textId="608260BD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92479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925660B" w14:textId="2CC095A4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3353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0E3E5A27" w14:textId="77777777" w:rsidTr="004E010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8540777" w14:textId="7247CEA7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t>Ist ein sicherer Stand beim Bohren gewährleistet?</w:t>
            </w:r>
            <w:r w:rsidRPr="00617B94">
              <w:rPr>
                <w:w w:val="90"/>
                <w:sz w:val="22"/>
                <w:szCs w:val="22"/>
              </w:rPr>
              <w:tab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AAF1F40" w14:textId="28B1D79A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40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B4E8482" w14:textId="170F4A42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50605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1CDCC295" w14:textId="77777777" w:rsidTr="001C5A21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CFABE47" w14:textId="770CE449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617B94">
              <w:rPr>
                <w:w w:val="90"/>
                <w:sz w:val="22"/>
                <w:szCs w:val="22"/>
              </w:rPr>
              <w:lastRenderedPageBreak/>
              <w:t>Wird die Bohrmaschine vor dem Ablegen ausgeschaltet und der Stillstand abgewartet?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A62A366" w14:textId="62E1F59E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59725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52378C3" w14:textId="263EC059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14238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617B94" w:rsidRPr="00ED5949" w14:paraId="69191FBD" w14:textId="77777777" w:rsidTr="00CA1FE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47DBB98" w14:textId="56B5951C" w:rsidR="00617B94" w:rsidRPr="00964B69" w:rsidRDefault="00617B94" w:rsidP="00617B94">
            <w:pPr>
              <w:spacing w:line="290" w:lineRule="auto"/>
              <w:rPr>
                <w:w w:val="90"/>
                <w:sz w:val="20"/>
              </w:rPr>
            </w:pPr>
            <w:r w:rsidRPr="00617B94">
              <w:rPr>
                <w:rFonts w:ascii="Arial" w:hAnsi="Arial"/>
                <w:b/>
                <w:sz w:val="24"/>
                <w:szCs w:val="24"/>
              </w:rPr>
              <w:t>Nach dem Bohren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6928A83" w14:textId="78B34679" w:rsidR="00617B94" w:rsidRPr="00ED5949" w:rsidRDefault="00617B94" w:rsidP="00617B9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ED8AAB1" w14:textId="2257E29A" w:rsidR="00617B94" w:rsidRPr="00ED5949" w:rsidRDefault="00617B94" w:rsidP="00617B9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Nein</w:t>
            </w:r>
          </w:p>
        </w:tc>
      </w:tr>
      <w:tr w:rsidR="00CB6544" w:rsidRPr="00ED5949" w14:paraId="7BF52168" w14:textId="77777777" w:rsidTr="00296A3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E6C6611" w14:textId="16C0537A" w:rsidR="00CB6544" w:rsidRPr="00964B69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rPr>
                <w:w w:val="90"/>
                <w:sz w:val="20"/>
              </w:rPr>
            </w:pPr>
            <w:r w:rsidRPr="00617B94">
              <w:rPr>
                <w:w w:val="90"/>
                <w:sz w:val="20"/>
              </w:rPr>
              <w:t>Wird die Maschine nach dem Bohren sofort vom Stromnetz getrennt?</w:t>
            </w:r>
            <w:r w:rsidRPr="00617B94">
              <w:rPr>
                <w:w w:val="90"/>
                <w:sz w:val="20"/>
              </w:rPr>
              <w:tab/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F945A65" w14:textId="0CF367AA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5715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95C7B5B" w14:textId="57AF7FA7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0859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7ECB30EF" w14:textId="77777777" w:rsidTr="00296A3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459D986" w14:textId="53DEBEB4" w:rsidR="00CB6544" w:rsidRPr="00617B94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rPr>
                <w:w w:val="90"/>
                <w:sz w:val="20"/>
              </w:rPr>
            </w:pPr>
            <w:r w:rsidRPr="00617B94">
              <w:rPr>
                <w:w w:val="90"/>
                <w:sz w:val="20"/>
              </w:rPr>
              <w:t>Wird eine Sichtprüfung durchgeführt?</w:t>
            </w:r>
          </w:p>
          <w:p w14:paraId="05F97CE8" w14:textId="6E927E0A" w:rsidR="00CB6544" w:rsidRPr="00964B69" w:rsidRDefault="00CB6544" w:rsidP="00CB6544">
            <w:pPr>
              <w:pStyle w:val="StandardPapyrus"/>
              <w:spacing w:line="290" w:lineRule="auto"/>
              <w:jc w:val="left"/>
              <w:rPr>
                <w:w w:val="90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F39742C" w14:textId="2EC27C41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0757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A2A960C" w14:textId="6432C025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91951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7BBF2768" w14:textId="77777777" w:rsidTr="00296A3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2450BB8" w14:textId="25637CC2" w:rsidR="00CB6544" w:rsidRPr="00964B69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w w:val="90"/>
                <w:sz w:val="20"/>
              </w:rPr>
            </w:pPr>
            <w:r w:rsidRPr="00617B94">
              <w:rPr>
                <w:w w:val="90"/>
                <w:sz w:val="20"/>
              </w:rPr>
              <w:t>Werden die Bohrer nach dem Einsatz fachgerecht gelagert?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DDF84DB" w14:textId="673B66AB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0593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2F8BEDE" w14:textId="60565199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2903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CB6544" w:rsidRPr="00ED5949" w14:paraId="4B886D57" w14:textId="77777777" w:rsidTr="00296A3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C62016A" w14:textId="50279151" w:rsidR="00CB6544" w:rsidRPr="00964B69" w:rsidRDefault="00CB6544" w:rsidP="00CB6544">
            <w:pPr>
              <w:pStyle w:val="StandardPapyrus"/>
              <w:numPr>
                <w:ilvl w:val="0"/>
                <w:numId w:val="23"/>
              </w:numPr>
              <w:spacing w:line="290" w:lineRule="auto"/>
              <w:jc w:val="left"/>
              <w:rPr>
                <w:w w:val="90"/>
                <w:sz w:val="20"/>
              </w:rPr>
            </w:pPr>
            <w:r w:rsidRPr="00617B94">
              <w:rPr>
                <w:w w:val="90"/>
                <w:sz w:val="20"/>
              </w:rPr>
              <w:t>Wird das Kabel der Bohrmaschine locker aufgewickelt, um Leitungsbrüche zu vermeiden?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6DD2D80" w14:textId="34CED0B7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729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E277A36" w14:textId="6692CA93" w:rsidR="00CB6544" w:rsidRPr="00ED5949" w:rsidRDefault="00CB6544" w:rsidP="00CB6544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8743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7ECF3B03" w14:textId="77777777" w:rsidR="00ED5949" w:rsidRDefault="00ED5949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sectPr w:rsidR="00ED5949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6914" w14:textId="77777777" w:rsidR="00D10827" w:rsidRDefault="00D10827" w:rsidP="008B0457">
      <w:pPr>
        <w:spacing w:line="240" w:lineRule="auto"/>
      </w:pPr>
      <w:r>
        <w:separator/>
      </w:r>
    </w:p>
  </w:endnote>
  <w:endnote w:type="continuationSeparator" w:id="0">
    <w:p w14:paraId="40E8B4BD" w14:textId="77777777" w:rsidR="00D10827" w:rsidRDefault="00D1082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ill Sans MT">
    <w:altName w:val="Arial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816B" w14:textId="77777777" w:rsidR="008B6E6F" w:rsidRDefault="008B6E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44D7" w14:textId="5B6B2BBB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AE33CEB" wp14:editId="4AA4C768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>© 20</w:t>
    </w:r>
    <w:r w:rsidR="00F2435D">
      <w:rPr>
        <w:rFonts w:asciiTheme="majorHAnsi" w:hAnsiTheme="majorHAnsi" w:cstheme="majorHAnsi"/>
        <w:sz w:val="18"/>
        <w:lang w:bidi="de-DE"/>
      </w:rPr>
      <w:t>2</w:t>
    </w:r>
    <w:r w:rsidR="00ED5949">
      <w:rPr>
        <w:rFonts w:asciiTheme="majorHAnsi" w:hAnsiTheme="majorHAnsi" w:cstheme="majorHAnsi"/>
        <w:sz w:val="18"/>
        <w:lang w:bidi="de-DE"/>
      </w:rPr>
      <w:t>2</w:t>
    </w:r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SafetyXpert</w:t>
    </w:r>
    <w:r w:rsidR="00CB6544">
      <w:rPr>
        <w:rFonts w:asciiTheme="majorHAnsi" w:hAnsiTheme="majorHAnsi" w:cstheme="majorHAnsi"/>
        <w:sz w:val="18"/>
        <w:lang w:bidi="de-DE"/>
      </w:rPr>
      <w:t>s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ED5949">
      <w:rPr>
        <w:rFonts w:asciiTheme="majorHAnsi" w:hAnsiTheme="majorHAnsi" w:cstheme="majorHAnsi"/>
        <w:sz w:val="18"/>
        <w:lang w:bidi="de-DE"/>
      </w:rPr>
      <w:t>Dr. Robert Kaufmann</w:t>
    </w:r>
    <w:r w:rsidR="00ED5AB0">
      <w:rPr>
        <w:rFonts w:asciiTheme="majorHAnsi" w:hAnsiTheme="majorHAnsi" w:cstheme="majorHAnsi"/>
        <w:sz w:val="18"/>
        <w:lang w:bidi="de-DE"/>
      </w:rPr>
      <w:t xml:space="preserve"> </w:t>
    </w:r>
    <w:r w:rsidR="002B1C90" w:rsidRPr="00811147">
      <w:rPr>
        <w:rFonts w:asciiTheme="majorHAnsi" w:hAnsiTheme="majorHAnsi" w:cstheme="majorHAnsi"/>
        <w:sz w:val="16"/>
        <w:lang w:bidi="de-DE"/>
      </w:rPr>
      <w:t>Seite</w:t>
    </w:r>
    <w:r w:rsidR="002B1C90" w:rsidRPr="008B6E6F">
      <w:rPr>
        <w:rFonts w:asciiTheme="majorHAnsi" w:hAnsiTheme="majorHAnsi" w:cstheme="majorHAnsi"/>
        <w:sz w:val="18"/>
        <w:szCs w:val="18"/>
        <w:lang w:bidi="de-DE"/>
      </w:rPr>
      <w:t xml:space="preserve"> </w:t>
    </w:r>
    <w:r w:rsidR="008B6E6F" w:rsidRPr="008B6E6F">
      <w:rPr>
        <w:rFonts w:asciiTheme="majorHAnsi" w:hAnsiTheme="majorHAnsi" w:cstheme="majorHAnsi"/>
        <w:sz w:val="18"/>
        <w:szCs w:val="18"/>
        <w:lang w:bidi="de-DE"/>
      </w:rPr>
      <w:t>8</w:t>
    </w:r>
  </w:p>
  <w:p w14:paraId="6EDECE09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BDBB" w14:textId="77777777" w:rsidR="008B6E6F" w:rsidRDefault="008B6E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C8CE" w14:textId="77777777" w:rsidR="00D10827" w:rsidRDefault="00D10827" w:rsidP="008B0457">
      <w:pPr>
        <w:spacing w:line="240" w:lineRule="auto"/>
      </w:pPr>
      <w:r>
        <w:separator/>
      </w:r>
    </w:p>
  </w:footnote>
  <w:footnote w:type="continuationSeparator" w:id="0">
    <w:p w14:paraId="4C87B45C" w14:textId="77777777" w:rsidR="00D10827" w:rsidRDefault="00D1082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BB99" w14:textId="77777777" w:rsidR="008B6E6F" w:rsidRDefault="008B6E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1F9F" w14:textId="71B88D81" w:rsidR="00C67D68" w:rsidRDefault="00617B94" w:rsidP="00617B94">
    <w:pPr>
      <w:pStyle w:val="Kopfzeile"/>
      <w:tabs>
        <w:tab w:val="clear" w:pos="4320"/>
        <w:tab w:val="clear" w:pos="8640"/>
        <w:tab w:val="left" w:pos="569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EB21220" wp14:editId="514C2872">
          <wp:simplePos x="0" y="0"/>
          <wp:positionH relativeFrom="margin">
            <wp:align>left</wp:align>
          </wp:positionH>
          <wp:positionV relativeFrom="paragraph">
            <wp:posOffset>298450</wp:posOffset>
          </wp:positionV>
          <wp:extent cx="2114550" cy="560070"/>
          <wp:effectExtent l="0" t="0" r="0" b="0"/>
          <wp:wrapThrough wrapText="bothSides">
            <wp:wrapPolygon edited="0">
              <wp:start x="0" y="0"/>
              <wp:lineTo x="0" y="20571"/>
              <wp:lineTo x="21405" y="20571"/>
              <wp:lineTo x="21405" y="0"/>
              <wp:lineTo x="0" y="0"/>
            </wp:wrapPolygon>
          </wp:wrapThrough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DD9BF0A" wp14:editId="501983E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9B3FF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ACA4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" fillcolor="#09b3ff" stroked="f">
              <v:textbox inset=",7.2pt,,7.2pt"/>
              <w10:wrap anchorx="page" anchory="page"/>
              <w10:anchorlock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99F0" w14:textId="77777777" w:rsidR="008B6E6F" w:rsidRDefault="008B6E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C14BEF"/>
    <w:multiLevelType w:val="hybridMultilevel"/>
    <w:tmpl w:val="9258ADE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AF4"/>
    <w:multiLevelType w:val="hybridMultilevel"/>
    <w:tmpl w:val="776A937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CAA6022"/>
    <w:multiLevelType w:val="hybridMultilevel"/>
    <w:tmpl w:val="85F0B53C"/>
    <w:lvl w:ilvl="0" w:tplc="6C54423E">
      <w:start w:val="1"/>
      <w:numFmt w:val="decimal"/>
      <w:lvlText w:val="%1."/>
      <w:lvlJc w:val="left"/>
      <w:pPr>
        <w:ind w:left="677" w:hanging="40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0"/>
        <w:szCs w:val="20"/>
        <w:lang w:val="de-DE" w:eastAsia="en-US" w:bidi="ar-SA"/>
      </w:rPr>
    </w:lvl>
    <w:lvl w:ilvl="1" w:tplc="996438E8">
      <w:numFmt w:val="bullet"/>
      <w:lvlText w:val="•"/>
      <w:lvlJc w:val="left"/>
      <w:pPr>
        <w:ind w:left="1632" w:hanging="400"/>
      </w:pPr>
      <w:rPr>
        <w:rFonts w:hint="default"/>
        <w:lang w:val="de-DE" w:eastAsia="en-US" w:bidi="ar-SA"/>
      </w:rPr>
    </w:lvl>
    <w:lvl w:ilvl="2" w:tplc="AFA0445C">
      <w:numFmt w:val="bullet"/>
      <w:lvlText w:val="•"/>
      <w:lvlJc w:val="left"/>
      <w:pPr>
        <w:ind w:left="2585" w:hanging="400"/>
      </w:pPr>
      <w:rPr>
        <w:rFonts w:hint="default"/>
        <w:lang w:val="de-DE" w:eastAsia="en-US" w:bidi="ar-SA"/>
      </w:rPr>
    </w:lvl>
    <w:lvl w:ilvl="3" w:tplc="F31ABF10">
      <w:numFmt w:val="bullet"/>
      <w:lvlText w:val="•"/>
      <w:lvlJc w:val="left"/>
      <w:pPr>
        <w:ind w:left="3537" w:hanging="400"/>
      </w:pPr>
      <w:rPr>
        <w:rFonts w:hint="default"/>
        <w:lang w:val="de-DE" w:eastAsia="en-US" w:bidi="ar-SA"/>
      </w:rPr>
    </w:lvl>
    <w:lvl w:ilvl="4" w:tplc="4C26A1C2">
      <w:numFmt w:val="bullet"/>
      <w:lvlText w:val="•"/>
      <w:lvlJc w:val="left"/>
      <w:pPr>
        <w:ind w:left="4490" w:hanging="400"/>
      </w:pPr>
      <w:rPr>
        <w:rFonts w:hint="default"/>
        <w:lang w:val="de-DE" w:eastAsia="en-US" w:bidi="ar-SA"/>
      </w:rPr>
    </w:lvl>
    <w:lvl w:ilvl="5" w:tplc="126ADAB4">
      <w:numFmt w:val="bullet"/>
      <w:lvlText w:val="•"/>
      <w:lvlJc w:val="left"/>
      <w:pPr>
        <w:ind w:left="5442" w:hanging="400"/>
      </w:pPr>
      <w:rPr>
        <w:rFonts w:hint="default"/>
        <w:lang w:val="de-DE" w:eastAsia="en-US" w:bidi="ar-SA"/>
      </w:rPr>
    </w:lvl>
    <w:lvl w:ilvl="6" w:tplc="BC8CF356">
      <w:numFmt w:val="bullet"/>
      <w:lvlText w:val="•"/>
      <w:lvlJc w:val="left"/>
      <w:pPr>
        <w:ind w:left="6395" w:hanging="400"/>
      </w:pPr>
      <w:rPr>
        <w:rFonts w:hint="default"/>
        <w:lang w:val="de-DE" w:eastAsia="en-US" w:bidi="ar-SA"/>
      </w:rPr>
    </w:lvl>
    <w:lvl w:ilvl="7" w:tplc="BE4C105A">
      <w:numFmt w:val="bullet"/>
      <w:lvlText w:val="•"/>
      <w:lvlJc w:val="left"/>
      <w:pPr>
        <w:ind w:left="7347" w:hanging="400"/>
      </w:pPr>
      <w:rPr>
        <w:rFonts w:hint="default"/>
        <w:lang w:val="de-DE" w:eastAsia="en-US" w:bidi="ar-SA"/>
      </w:rPr>
    </w:lvl>
    <w:lvl w:ilvl="8" w:tplc="8D18530E">
      <w:numFmt w:val="bullet"/>
      <w:lvlText w:val="•"/>
      <w:lvlJc w:val="left"/>
      <w:pPr>
        <w:ind w:left="8300" w:hanging="400"/>
      </w:pPr>
      <w:rPr>
        <w:rFonts w:hint="default"/>
        <w:lang w:val="de-DE" w:eastAsia="en-US" w:bidi="ar-SA"/>
      </w:rPr>
    </w:lvl>
  </w:abstractNum>
  <w:abstractNum w:abstractNumId="7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E12CC"/>
    <w:multiLevelType w:val="hybridMultilevel"/>
    <w:tmpl w:val="E3386B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D410AF"/>
    <w:multiLevelType w:val="multilevel"/>
    <w:tmpl w:val="28F0D9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529319EF"/>
    <w:multiLevelType w:val="hybridMultilevel"/>
    <w:tmpl w:val="31AAAE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97DF0"/>
    <w:multiLevelType w:val="hybridMultilevel"/>
    <w:tmpl w:val="666A577E"/>
    <w:lvl w:ilvl="0" w:tplc="79EC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226"/>
    <w:multiLevelType w:val="hybridMultilevel"/>
    <w:tmpl w:val="539AB3EA"/>
    <w:lvl w:ilvl="0" w:tplc="0407000F">
      <w:start w:val="1"/>
      <w:numFmt w:val="decimal"/>
      <w:lvlText w:val="%1."/>
      <w:lvlJc w:val="left"/>
      <w:pPr>
        <w:ind w:left="1003" w:hanging="360"/>
      </w:pPr>
    </w:lvl>
    <w:lvl w:ilvl="1" w:tplc="04070019" w:tentative="1">
      <w:start w:val="1"/>
      <w:numFmt w:val="lowerLetter"/>
      <w:lvlText w:val="%2."/>
      <w:lvlJc w:val="left"/>
      <w:pPr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6698A"/>
    <w:multiLevelType w:val="multilevel"/>
    <w:tmpl w:val="E1204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FB345F0"/>
    <w:multiLevelType w:val="hybridMultilevel"/>
    <w:tmpl w:val="2EE425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26017">
    <w:abstractNumId w:val="11"/>
  </w:num>
  <w:num w:numId="2" w16cid:durableId="704983238">
    <w:abstractNumId w:val="16"/>
  </w:num>
  <w:num w:numId="3" w16cid:durableId="2092850336">
    <w:abstractNumId w:val="17"/>
  </w:num>
  <w:num w:numId="4" w16cid:durableId="1456632542">
    <w:abstractNumId w:val="3"/>
  </w:num>
  <w:num w:numId="5" w16cid:durableId="1736929296">
    <w:abstractNumId w:val="19"/>
  </w:num>
  <w:num w:numId="6" w16cid:durableId="692346740">
    <w:abstractNumId w:val="1"/>
  </w:num>
  <w:num w:numId="7" w16cid:durableId="1178736620">
    <w:abstractNumId w:val="0"/>
  </w:num>
  <w:num w:numId="8" w16cid:durableId="69861701">
    <w:abstractNumId w:val="5"/>
  </w:num>
  <w:num w:numId="9" w16cid:durableId="1439253463">
    <w:abstractNumId w:val="10"/>
  </w:num>
  <w:num w:numId="10" w16cid:durableId="149491944">
    <w:abstractNumId w:val="20"/>
  </w:num>
  <w:num w:numId="11" w16cid:durableId="270356692">
    <w:abstractNumId w:val="8"/>
  </w:num>
  <w:num w:numId="12" w16cid:durableId="798033161">
    <w:abstractNumId w:val="7"/>
  </w:num>
  <w:num w:numId="13" w16cid:durableId="604970009">
    <w:abstractNumId w:val="18"/>
  </w:num>
  <w:num w:numId="14" w16cid:durableId="982541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905945">
    <w:abstractNumId w:val="2"/>
  </w:num>
  <w:num w:numId="16" w16cid:durableId="1820875328">
    <w:abstractNumId w:val="4"/>
  </w:num>
  <w:num w:numId="17" w16cid:durableId="1886333648">
    <w:abstractNumId w:val="14"/>
  </w:num>
  <w:num w:numId="18" w16cid:durableId="1094202276">
    <w:abstractNumId w:val="12"/>
  </w:num>
  <w:num w:numId="19" w16cid:durableId="202325963">
    <w:abstractNumId w:val="21"/>
  </w:num>
  <w:num w:numId="20" w16cid:durableId="1542786202">
    <w:abstractNumId w:val="22"/>
  </w:num>
  <w:num w:numId="21" w16cid:durableId="122953474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12686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38212">
    <w:abstractNumId w:val="9"/>
  </w:num>
  <w:num w:numId="24" w16cid:durableId="583415456">
    <w:abstractNumId w:val="15"/>
  </w:num>
  <w:num w:numId="25" w16cid:durableId="1357972398">
    <w:abstractNumId w:val="13"/>
  </w:num>
  <w:num w:numId="26" w16cid:durableId="8832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3156E"/>
    <w:rsid w:val="000510F3"/>
    <w:rsid w:val="000843C5"/>
    <w:rsid w:val="000A67DF"/>
    <w:rsid w:val="001366CC"/>
    <w:rsid w:val="001369F1"/>
    <w:rsid w:val="001421CE"/>
    <w:rsid w:val="00181F90"/>
    <w:rsid w:val="00194FA3"/>
    <w:rsid w:val="00210551"/>
    <w:rsid w:val="00247E4A"/>
    <w:rsid w:val="002847C3"/>
    <w:rsid w:val="00286C0D"/>
    <w:rsid w:val="00290C95"/>
    <w:rsid w:val="00297D31"/>
    <w:rsid w:val="002A0996"/>
    <w:rsid w:val="002B1C90"/>
    <w:rsid w:val="002D25B7"/>
    <w:rsid w:val="002D5565"/>
    <w:rsid w:val="002D7A3F"/>
    <w:rsid w:val="003370A6"/>
    <w:rsid w:val="003A29F6"/>
    <w:rsid w:val="003A77CE"/>
    <w:rsid w:val="003D5844"/>
    <w:rsid w:val="00441C96"/>
    <w:rsid w:val="0047476B"/>
    <w:rsid w:val="004B0BCF"/>
    <w:rsid w:val="00585E82"/>
    <w:rsid w:val="00595455"/>
    <w:rsid w:val="005A5989"/>
    <w:rsid w:val="005F0A20"/>
    <w:rsid w:val="00617B94"/>
    <w:rsid w:val="006259A1"/>
    <w:rsid w:val="00646C76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7A0469"/>
    <w:rsid w:val="0081053B"/>
    <w:rsid w:val="00811147"/>
    <w:rsid w:val="00883DE3"/>
    <w:rsid w:val="008B0457"/>
    <w:rsid w:val="008B6E6F"/>
    <w:rsid w:val="00906010"/>
    <w:rsid w:val="009739C5"/>
    <w:rsid w:val="00A27BBA"/>
    <w:rsid w:val="00A34118"/>
    <w:rsid w:val="00A359D2"/>
    <w:rsid w:val="00A37838"/>
    <w:rsid w:val="00A455D9"/>
    <w:rsid w:val="00A6786B"/>
    <w:rsid w:val="00A741FB"/>
    <w:rsid w:val="00A85379"/>
    <w:rsid w:val="00AD2609"/>
    <w:rsid w:val="00AE53AB"/>
    <w:rsid w:val="00B04DF0"/>
    <w:rsid w:val="00B11398"/>
    <w:rsid w:val="00B27F29"/>
    <w:rsid w:val="00B30935"/>
    <w:rsid w:val="00B37D91"/>
    <w:rsid w:val="00B55E3C"/>
    <w:rsid w:val="00B734EF"/>
    <w:rsid w:val="00B75C23"/>
    <w:rsid w:val="00B80F1F"/>
    <w:rsid w:val="00BB3830"/>
    <w:rsid w:val="00BB5447"/>
    <w:rsid w:val="00C67D68"/>
    <w:rsid w:val="00C95E8D"/>
    <w:rsid w:val="00CB6544"/>
    <w:rsid w:val="00CE411D"/>
    <w:rsid w:val="00D00296"/>
    <w:rsid w:val="00D10827"/>
    <w:rsid w:val="00D141B9"/>
    <w:rsid w:val="00D21754"/>
    <w:rsid w:val="00D40598"/>
    <w:rsid w:val="00D41208"/>
    <w:rsid w:val="00D6245A"/>
    <w:rsid w:val="00E42E27"/>
    <w:rsid w:val="00E71676"/>
    <w:rsid w:val="00EC1947"/>
    <w:rsid w:val="00ED5949"/>
    <w:rsid w:val="00ED5AB0"/>
    <w:rsid w:val="00EE14B4"/>
    <w:rsid w:val="00F06AF6"/>
    <w:rsid w:val="00F2435D"/>
    <w:rsid w:val="00F5564F"/>
    <w:rsid w:val="00F6243E"/>
    <w:rsid w:val="00F72D14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6B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1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paragraph" w:customStyle="1" w:styleId="Bullets">
    <w:name w:val="Bullets"/>
    <w:qFormat/>
    <w:rsid w:val="002D25B7"/>
    <w:pPr>
      <w:keepLines/>
      <w:spacing w:line="290" w:lineRule="auto"/>
      <w:ind w:left="284" w:hanging="284"/>
    </w:pPr>
    <w:rPr>
      <w:rFonts w:eastAsia="Courier New" w:cs="Symbol"/>
      <w:sz w:val="24"/>
      <w:szCs w:val="24"/>
      <w:lang w:eastAsia="zh-CN" w:bidi="hi-IN"/>
    </w:rPr>
  </w:style>
  <w:style w:type="paragraph" w:customStyle="1" w:styleId="StandardOffice">
    <w:name w:val="Standard Office"/>
    <w:qFormat/>
    <w:rsid w:val="005F0A20"/>
    <w:pPr>
      <w:spacing w:line="288" w:lineRule="auto"/>
      <w:jc w:val="both"/>
    </w:pPr>
    <w:rPr>
      <w:rFonts w:eastAsia="Courier New" w:cs="Symbol"/>
      <w:sz w:val="24"/>
      <w:szCs w:val="24"/>
      <w:lang w:eastAsia="zh-CN" w:bidi="hi-IN"/>
    </w:rPr>
  </w:style>
  <w:style w:type="paragraph" w:customStyle="1" w:styleId="StandardPapyrus">
    <w:name w:val="Standard (Papyrus)"/>
    <w:qFormat/>
    <w:rsid w:val="00ED5949"/>
    <w:pPr>
      <w:spacing w:line="288" w:lineRule="auto"/>
      <w:ind w:firstLine="283"/>
      <w:jc w:val="both"/>
    </w:pPr>
    <w:rPr>
      <w:rFonts w:eastAsia="Symbol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275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2022-12-05T09:01:00Z</dcterms:created>
  <dcterms:modified xsi:type="dcterms:W3CDTF">2022-12-05T22:06:00Z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